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7AD" w:rsidRDefault="00452A8A">
      <w:r>
        <w:rPr>
          <w:noProof/>
        </w:rPr>
        <w:drawing>
          <wp:anchor distT="0" distB="0" distL="114300" distR="114300" simplePos="0" relativeHeight="251657728" behindDoc="1" locked="0" layoutInCell="1" allowOverlap="1" wp14:anchorId="4CAEC846" wp14:editId="68460496">
            <wp:simplePos x="0" y="0"/>
            <wp:positionH relativeFrom="column">
              <wp:posOffset>5755005</wp:posOffset>
            </wp:positionH>
            <wp:positionV relativeFrom="page">
              <wp:posOffset>430530</wp:posOffset>
            </wp:positionV>
            <wp:extent cx="457200" cy="457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992"/>
        <w:gridCol w:w="3544"/>
      </w:tblGrid>
      <w:tr w:rsidR="00935A22" w:rsidRPr="005064B0" w:rsidTr="005064B0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A22" w:rsidRPr="005064B0" w:rsidRDefault="00935A22" w:rsidP="005064B0">
            <w:pPr>
              <w:spacing w:after="240"/>
              <w:rPr>
                <w:b/>
              </w:rPr>
            </w:pPr>
            <w:r w:rsidRPr="005064B0">
              <w:rPr>
                <w:b/>
              </w:rPr>
              <w:t>Bildende Kunst</w:t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  <w:t xml:space="preserve">    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5A22" w:rsidRPr="005064B0" w:rsidRDefault="00935A22" w:rsidP="005064B0">
            <w:pPr>
              <w:spacing w:after="240"/>
              <w:rPr>
                <w:b/>
              </w:rPr>
            </w:pPr>
            <w:r w:rsidRPr="005064B0">
              <w:rPr>
                <w:b/>
              </w:rPr>
              <w:t xml:space="preserve">Bildungsplan 2016                     </w:t>
            </w:r>
          </w:p>
        </w:tc>
      </w:tr>
      <w:tr w:rsidR="00F827AD" w:rsidRPr="005064B0" w:rsidTr="005064B0">
        <w:trPr>
          <w:trHeight w:val="617"/>
        </w:trPr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689E" w:rsidRPr="005064B0" w:rsidRDefault="00F827AD" w:rsidP="005064B0">
            <w:pPr>
              <w:spacing w:after="6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Lehrer / Lehrerin</w:t>
            </w:r>
            <w:r w:rsidRPr="005064B0">
              <w:rPr>
                <w:sz w:val="20"/>
                <w:szCs w:val="20"/>
              </w:rPr>
              <w:t>:</w:t>
            </w:r>
            <w:r w:rsidRPr="005064B0">
              <w:rPr>
                <w:sz w:val="20"/>
                <w:szCs w:val="20"/>
              </w:rPr>
              <w:tab/>
            </w:r>
          </w:p>
          <w:p w:rsidR="00F827AD" w:rsidRPr="005064B0" w:rsidRDefault="00935A22" w:rsidP="005064B0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F827AD" w:rsidRPr="005064B0" w:rsidRDefault="00F827AD">
            <w:pPr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Klasse</w:t>
            </w:r>
            <w:r w:rsidRPr="005064B0">
              <w:rPr>
                <w:sz w:val="20"/>
                <w:szCs w:val="20"/>
              </w:rPr>
              <w:t>:</w:t>
            </w:r>
          </w:p>
          <w:p w:rsidR="00F827AD" w:rsidRPr="005064B0" w:rsidRDefault="00A61244" w:rsidP="005064B0">
            <w:pPr>
              <w:ind w:left="708"/>
              <w:rPr>
                <w:b/>
              </w:rPr>
            </w:pPr>
            <w:r>
              <w:rPr>
                <w:b/>
              </w:rPr>
              <w:t>11/12</w:t>
            </w:r>
          </w:p>
        </w:tc>
      </w:tr>
    </w:tbl>
    <w:p w:rsidR="001B3492" w:rsidRPr="00B33F73" w:rsidRDefault="001B3492">
      <w:pPr>
        <w:rPr>
          <w:sz w:val="12"/>
          <w:szCs w:val="1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512E4" w:rsidRPr="005064B0" w:rsidTr="002F2DEA">
        <w:trPr>
          <w:trHeight w:val="397"/>
        </w:trPr>
        <w:tc>
          <w:tcPr>
            <w:tcW w:w="10490" w:type="dxa"/>
            <w:shd w:val="clear" w:color="auto" w:fill="auto"/>
          </w:tcPr>
          <w:p w:rsidR="000512E4" w:rsidRPr="005064B0" w:rsidRDefault="000512E4" w:rsidP="005064B0">
            <w:pPr>
              <w:spacing w:before="60"/>
              <w:jc w:val="center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B07A0F">
              <w:rPr>
                <w:sz w:val="20"/>
                <w:szCs w:val="20"/>
              </w:rPr>
            </w:r>
            <w:r w:rsidR="00B07A0F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"/>
            <w:r w:rsidRPr="005064B0">
              <w:rPr>
                <w:sz w:val="20"/>
                <w:szCs w:val="20"/>
              </w:rPr>
              <w:t xml:space="preserve">  Bild</w:t>
            </w:r>
            <w:r w:rsidRPr="005064B0">
              <w:rPr>
                <w:b/>
                <w:bCs/>
                <w:sz w:val="20"/>
                <w:szCs w:val="20"/>
              </w:rPr>
              <w:t xml:space="preserve"> </w:t>
            </w:r>
            <w:r w:rsidRPr="005064B0">
              <w:rPr>
                <w:sz w:val="20"/>
                <w:szCs w:val="20"/>
              </w:rPr>
              <w:t xml:space="preserve">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Kontrollkästchen8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8349A5" w:rsidRPr="005064B0">
              <w:rPr>
                <w:sz w:val="20"/>
                <w:szCs w:val="20"/>
              </w:rPr>
            </w:r>
            <w:r w:rsidR="00B07A0F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2"/>
            <w:r w:rsidRPr="005064B0">
              <w:rPr>
                <w:sz w:val="20"/>
                <w:szCs w:val="20"/>
              </w:rPr>
              <w:t xml:space="preserve">  Grafik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9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B07A0F">
              <w:rPr>
                <w:sz w:val="20"/>
                <w:szCs w:val="20"/>
              </w:rPr>
            </w:r>
            <w:r w:rsidR="00B07A0F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3"/>
            <w:r w:rsidRPr="005064B0">
              <w:rPr>
                <w:sz w:val="20"/>
                <w:szCs w:val="20"/>
              </w:rPr>
              <w:t xml:space="preserve">   Malerei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Kontrollkästchen10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8349A5" w:rsidRPr="005064B0">
              <w:rPr>
                <w:sz w:val="20"/>
                <w:szCs w:val="20"/>
              </w:rPr>
            </w:r>
            <w:r w:rsidR="00B07A0F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4"/>
            <w:r w:rsidRPr="005064B0">
              <w:rPr>
                <w:sz w:val="20"/>
                <w:szCs w:val="20"/>
              </w:rPr>
              <w:t xml:space="preserve">   Architektur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1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8349A5" w:rsidRPr="005064B0">
              <w:rPr>
                <w:sz w:val="20"/>
                <w:szCs w:val="20"/>
              </w:rPr>
            </w:r>
            <w:r w:rsidR="00B07A0F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5"/>
            <w:r w:rsidRPr="005064B0">
              <w:rPr>
                <w:sz w:val="20"/>
                <w:szCs w:val="20"/>
              </w:rPr>
              <w:t xml:space="preserve">   Plastik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B07A0F">
              <w:rPr>
                <w:sz w:val="20"/>
                <w:szCs w:val="20"/>
              </w:rPr>
            </w:r>
            <w:r w:rsidR="00B07A0F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6"/>
            <w:r w:rsidRPr="005064B0">
              <w:rPr>
                <w:sz w:val="20"/>
                <w:szCs w:val="20"/>
              </w:rPr>
              <w:t xml:space="preserve">   Medien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B07A0F">
              <w:rPr>
                <w:sz w:val="20"/>
                <w:szCs w:val="20"/>
              </w:rPr>
            </w:r>
            <w:r w:rsidR="00B07A0F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7"/>
            <w:r w:rsidRPr="005064B0">
              <w:rPr>
                <w:sz w:val="20"/>
                <w:szCs w:val="20"/>
              </w:rPr>
              <w:t xml:space="preserve"> Aktion</w:t>
            </w:r>
          </w:p>
        </w:tc>
      </w:tr>
      <w:tr w:rsidR="001419BA" w:rsidRPr="005064B0" w:rsidTr="002F2DEA">
        <w:trPr>
          <w:trHeight w:val="397"/>
        </w:trPr>
        <w:tc>
          <w:tcPr>
            <w:tcW w:w="10490" w:type="dxa"/>
            <w:shd w:val="clear" w:color="auto" w:fill="auto"/>
          </w:tcPr>
          <w:p w:rsidR="001419BA" w:rsidRPr="005064B0" w:rsidRDefault="001419BA" w:rsidP="005064B0">
            <w:pPr>
              <w:spacing w:before="60"/>
              <w:jc w:val="center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5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B07A0F">
              <w:rPr>
                <w:sz w:val="20"/>
                <w:szCs w:val="20"/>
              </w:rPr>
            </w:r>
            <w:r w:rsidR="00B07A0F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8"/>
            <w:r w:rsidRPr="005064B0">
              <w:rPr>
                <w:sz w:val="20"/>
                <w:szCs w:val="20"/>
              </w:rPr>
              <w:t xml:space="preserve"> Abbild und Idee                     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6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B07A0F">
              <w:rPr>
                <w:sz w:val="20"/>
                <w:szCs w:val="20"/>
              </w:rPr>
            </w:r>
            <w:r w:rsidR="00B07A0F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9"/>
            <w:r w:rsidRPr="005064B0">
              <w:rPr>
                <w:sz w:val="20"/>
                <w:szCs w:val="20"/>
              </w:rPr>
              <w:t xml:space="preserve"> Verkörperungen               </w:t>
            </w:r>
            <w:bookmarkStart w:id="10" w:name="_GoBack"/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Kontrollkästchen17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B07A0F" w:rsidRPr="005064B0">
              <w:rPr>
                <w:sz w:val="20"/>
                <w:szCs w:val="20"/>
              </w:rPr>
            </w:r>
            <w:r w:rsidR="00B07A0F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1"/>
            <w:bookmarkEnd w:id="10"/>
            <w:r w:rsidRPr="005064B0">
              <w:rPr>
                <w:sz w:val="20"/>
                <w:szCs w:val="20"/>
              </w:rPr>
              <w:t xml:space="preserve"> Material – Form -  Raum</w:t>
            </w:r>
          </w:p>
        </w:tc>
      </w:tr>
      <w:tr w:rsidR="00F827AD" w:rsidRPr="005064B0" w:rsidTr="002F2DEA">
        <w:trPr>
          <w:trHeight w:val="1194"/>
        </w:trPr>
        <w:tc>
          <w:tcPr>
            <w:tcW w:w="10490" w:type="dxa"/>
            <w:shd w:val="clear" w:color="auto" w:fill="auto"/>
          </w:tcPr>
          <w:p w:rsidR="00F827AD" w:rsidRPr="005064B0" w:rsidRDefault="001B3492" w:rsidP="005064B0">
            <w:pPr>
              <w:pStyle w:val="Default"/>
              <w:spacing w:before="60" w:after="24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 xml:space="preserve">Unterrichtseinheit/Thema: </w:t>
            </w:r>
          </w:p>
          <w:p w:rsidR="001B3492" w:rsidRPr="005064B0" w:rsidRDefault="00935A22" w:rsidP="005064B0">
            <w:pPr>
              <w:spacing w:after="120"/>
              <w:jc w:val="center"/>
              <w:rPr>
                <w:b/>
              </w:rPr>
            </w:pPr>
            <w:r w:rsidRPr="005064B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5064B0">
              <w:rPr>
                <w:b/>
              </w:rPr>
              <w:instrText xml:space="preserve"> FORMTEXT </w:instrText>
            </w:r>
            <w:r w:rsidRPr="005064B0">
              <w:rPr>
                <w:b/>
              </w:rPr>
            </w:r>
            <w:r w:rsidRPr="005064B0">
              <w:rPr>
                <w:b/>
              </w:rPr>
              <w:fldChar w:fldCharType="separate"/>
            </w:r>
            <w:r w:rsidR="00F12410" w:rsidRPr="00F12410">
              <w:rPr>
                <w:b/>
              </w:rPr>
              <w:t>Überdachung</w:t>
            </w:r>
            <w:r w:rsidRPr="005064B0">
              <w:rPr>
                <w:b/>
              </w:rPr>
              <w:fldChar w:fldCharType="end"/>
            </w:r>
            <w:bookmarkEnd w:id="12"/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827AD" w:rsidRPr="005064B0" w:rsidTr="002F2DEA">
        <w:trPr>
          <w:trHeight w:val="1510"/>
        </w:trPr>
        <w:tc>
          <w:tcPr>
            <w:tcW w:w="10490" w:type="dxa"/>
            <w:shd w:val="clear" w:color="auto" w:fill="auto"/>
          </w:tcPr>
          <w:p w:rsidR="000512E4" w:rsidRPr="005064B0" w:rsidRDefault="000512E4" w:rsidP="005064B0">
            <w:pPr>
              <w:spacing w:before="60" w:after="12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Material / Technik</w:t>
            </w:r>
            <w:r w:rsidRPr="005064B0">
              <w:rPr>
                <w:sz w:val="20"/>
                <w:szCs w:val="20"/>
              </w:rPr>
              <w:t>:</w:t>
            </w:r>
          </w:p>
          <w:p w:rsidR="00F12410" w:rsidRPr="00F12410" w:rsidRDefault="001B3492" w:rsidP="00F12410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F12410">
              <w:rPr>
                <w:sz w:val="20"/>
                <w:szCs w:val="20"/>
              </w:rPr>
              <w:t xml:space="preserve">- </w:t>
            </w:r>
            <w:r w:rsidR="00F12410" w:rsidRPr="00F12410">
              <w:rPr>
                <w:sz w:val="20"/>
                <w:szCs w:val="20"/>
              </w:rPr>
              <w:t xml:space="preserve">Recycling-Materialien </w:t>
            </w:r>
            <w:r w:rsidR="00F12410">
              <w:rPr>
                <w:sz w:val="20"/>
                <w:szCs w:val="20"/>
              </w:rPr>
              <w:tab/>
            </w:r>
            <w:r w:rsidR="00F12410">
              <w:rPr>
                <w:sz w:val="20"/>
                <w:szCs w:val="20"/>
              </w:rPr>
              <w:tab/>
            </w:r>
            <w:r w:rsidR="00F12410">
              <w:rPr>
                <w:sz w:val="20"/>
                <w:szCs w:val="20"/>
              </w:rPr>
              <w:tab/>
            </w:r>
            <w:r w:rsidR="00F12410">
              <w:rPr>
                <w:sz w:val="20"/>
                <w:szCs w:val="20"/>
              </w:rPr>
              <w:tab/>
              <w:t>- unterschiedliche Pappen</w:t>
            </w:r>
          </w:p>
          <w:p w:rsidR="00F12410" w:rsidRPr="00F12410" w:rsidRDefault="00F12410" w:rsidP="00F12410">
            <w:pPr>
              <w:ind w:left="708"/>
              <w:rPr>
                <w:sz w:val="20"/>
                <w:szCs w:val="20"/>
              </w:rPr>
            </w:pPr>
            <w:r w:rsidRPr="00F12410">
              <w:rPr>
                <w:sz w:val="20"/>
                <w:szCs w:val="20"/>
              </w:rPr>
              <w:t>- Draht, Vierkant-Hölzer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F12410">
              <w:rPr>
                <w:sz w:val="20"/>
                <w:szCs w:val="20"/>
              </w:rPr>
              <w:t>- versch. Klebstoffe, Klebebänder</w:t>
            </w:r>
          </w:p>
          <w:p w:rsidR="00F12410" w:rsidRPr="00F12410" w:rsidRDefault="00F12410" w:rsidP="00F12410">
            <w:pPr>
              <w:ind w:left="708"/>
              <w:rPr>
                <w:sz w:val="20"/>
                <w:szCs w:val="20"/>
              </w:rPr>
            </w:pPr>
            <w:r w:rsidRPr="00F12410">
              <w:rPr>
                <w:sz w:val="20"/>
                <w:szCs w:val="20"/>
              </w:rPr>
              <w:t>- Verbindungswerkzeuge (Tacker, Bindedraht)</w:t>
            </w:r>
            <w:r>
              <w:rPr>
                <w:sz w:val="20"/>
                <w:szCs w:val="20"/>
              </w:rPr>
              <w:tab/>
            </w:r>
            <w:r w:rsidRPr="00F12410">
              <w:rPr>
                <w:sz w:val="20"/>
                <w:szCs w:val="20"/>
              </w:rPr>
              <w:t>- Zeichenpapier /Skizzenpapier; Zeichenwerkzeuge</w:t>
            </w:r>
          </w:p>
          <w:p w:rsidR="00A6689E" w:rsidRPr="005064B0" w:rsidRDefault="00F12410" w:rsidP="00F12410">
            <w:pPr>
              <w:ind w:left="708"/>
              <w:rPr>
                <w:sz w:val="20"/>
                <w:szCs w:val="20"/>
              </w:rPr>
            </w:pPr>
            <w:r w:rsidRPr="00F12410">
              <w:rPr>
                <w:sz w:val="20"/>
                <w:szCs w:val="20"/>
              </w:rPr>
              <w:t>- unterschiedliche Papiere/Oberflächen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F12410">
              <w:rPr>
                <w:sz w:val="20"/>
                <w:szCs w:val="20"/>
              </w:rPr>
              <w:t>- Rund-/Vierkanthölzer,</w:t>
            </w:r>
            <w:r w:rsidR="001B3492" w:rsidRPr="005064B0">
              <w:rPr>
                <w:sz w:val="20"/>
                <w:szCs w:val="20"/>
              </w:rPr>
              <w:fldChar w:fldCharType="end"/>
            </w:r>
            <w:bookmarkEnd w:id="13"/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827AD" w:rsidRPr="005064B0" w:rsidTr="00696AFB">
        <w:trPr>
          <w:trHeight w:val="2256"/>
        </w:trPr>
        <w:tc>
          <w:tcPr>
            <w:tcW w:w="10490" w:type="dxa"/>
            <w:shd w:val="clear" w:color="auto" w:fill="auto"/>
          </w:tcPr>
          <w:p w:rsidR="00A6689E" w:rsidRPr="005064B0" w:rsidRDefault="001B3492" w:rsidP="005064B0">
            <w:pPr>
              <w:spacing w:before="60" w:after="12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>Aufgabenstellung:</w:t>
            </w:r>
          </w:p>
          <w:p w:rsidR="00F12410" w:rsidRDefault="001B3492" w:rsidP="00D959EB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8349A5">
              <w:rPr>
                <w:sz w:val="20"/>
                <w:szCs w:val="20"/>
              </w:rPr>
              <w:t xml:space="preserve">Das </w:t>
            </w:r>
            <w:r w:rsidR="004E798F">
              <w:rPr>
                <w:sz w:val="20"/>
                <w:szCs w:val="20"/>
              </w:rPr>
              <w:t>M</w:t>
            </w:r>
            <w:r w:rsidR="008349A5">
              <w:rPr>
                <w:sz w:val="20"/>
                <w:szCs w:val="20"/>
              </w:rPr>
              <w:t>odell e</w:t>
            </w:r>
            <w:r w:rsidR="00F12410" w:rsidRPr="00F12410">
              <w:rPr>
                <w:sz w:val="20"/>
                <w:szCs w:val="20"/>
              </w:rPr>
              <w:t>iner Dachkonstruktio</w:t>
            </w:r>
            <w:r w:rsidR="00F12410">
              <w:rPr>
                <w:sz w:val="20"/>
                <w:szCs w:val="20"/>
              </w:rPr>
              <w:t xml:space="preserve">n </w:t>
            </w:r>
            <w:r w:rsidR="00F12410" w:rsidRPr="00F12410">
              <w:rPr>
                <w:sz w:val="20"/>
                <w:szCs w:val="20"/>
              </w:rPr>
              <w:t xml:space="preserve">mit inhaltlich/funktionaler Zuordnung </w:t>
            </w:r>
            <w:r w:rsidR="00F12410">
              <w:rPr>
                <w:sz w:val="20"/>
                <w:szCs w:val="20"/>
              </w:rPr>
              <w:t>soll erstellt werden (s. Hinweise)</w:t>
            </w:r>
          </w:p>
          <w:p w:rsidR="00F12410" w:rsidRDefault="004E798F" w:rsidP="00D959EB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Entwicklung</w:t>
            </w:r>
            <w:r w:rsidR="00F12410">
              <w:rPr>
                <w:sz w:val="20"/>
                <w:szCs w:val="20"/>
              </w:rPr>
              <w:t xml:space="preserve"> mehrerer Skiz</w:t>
            </w:r>
            <w:r>
              <w:rPr>
                <w:sz w:val="20"/>
                <w:szCs w:val="20"/>
              </w:rPr>
              <w:t>z</w:t>
            </w:r>
            <w:r w:rsidR="00F12410">
              <w:rPr>
                <w:sz w:val="20"/>
                <w:szCs w:val="20"/>
              </w:rPr>
              <w:t>enentwürfe zum Thema</w:t>
            </w:r>
          </w:p>
          <w:p w:rsidR="00F12410" w:rsidRDefault="00F12410" w:rsidP="00D959EB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Dabei entsteht eine </w:t>
            </w:r>
            <w:proofErr w:type="spellStart"/>
            <w:r>
              <w:rPr>
                <w:sz w:val="20"/>
                <w:szCs w:val="20"/>
              </w:rPr>
              <w:t>Kosntrukt</w:t>
            </w:r>
            <w:r w:rsidR="004E798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on</w:t>
            </w:r>
            <w:proofErr w:type="spellEnd"/>
            <w:r>
              <w:rPr>
                <w:sz w:val="20"/>
                <w:szCs w:val="20"/>
              </w:rPr>
              <w:t xml:space="preserve"> aus tragenden und deckenden Elementen</w:t>
            </w:r>
          </w:p>
          <w:p w:rsidR="00F12410" w:rsidRDefault="00F12410" w:rsidP="00D959EB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Unterschiedliche (zwei bis drei) Materialien sind miteinander zu </w:t>
            </w:r>
            <w:proofErr w:type="spellStart"/>
            <w:r>
              <w:rPr>
                <w:sz w:val="20"/>
                <w:szCs w:val="20"/>
              </w:rPr>
              <w:t>kombinbieren</w:t>
            </w:r>
            <w:proofErr w:type="spellEnd"/>
          </w:p>
          <w:p w:rsidR="00A6689E" w:rsidRPr="005064B0" w:rsidRDefault="001B3492" w:rsidP="00D959EB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end"/>
            </w:r>
            <w:bookmarkEnd w:id="14"/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1B3492" w:rsidRPr="005064B0" w:rsidTr="00A61244">
        <w:trPr>
          <w:trHeight w:val="3111"/>
        </w:trPr>
        <w:tc>
          <w:tcPr>
            <w:tcW w:w="10490" w:type="dxa"/>
            <w:shd w:val="clear" w:color="auto" w:fill="auto"/>
          </w:tcPr>
          <w:p w:rsidR="001B3492" w:rsidRPr="005064B0" w:rsidRDefault="001B3492" w:rsidP="005064B0">
            <w:pPr>
              <w:spacing w:before="60" w:after="12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>Gestaltungsmittel</w:t>
            </w:r>
          </w:p>
          <w:p w:rsidR="00F12410" w:rsidRPr="00F12410" w:rsidRDefault="00935A22" w:rsidP="00F12410">
            <w:pPr>
              <w:ind w:left="709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F12410" w:rsidRPr="00F12410">
              <w:rPr>
                <w:sz w:val="20"/>
                <w:szCs w:val="20"/>
              </w:rPr>
              <w:t>-</w:t>
            </w:r>
            <w:r w:rsidR="00F12410">
              <w:rPr>
                <w:sz w:val="20"/>
                <w:szCs w:val="20"/>
              </w:rPr>
              <w:t xml:space="preserve">  </w:t>
            </w:r>
            <w:r w:rsidR="00F12410" w:rsidRPr="00F12410">
              <w:rPr>
                <w:sz w:val="20"/>
                <w:szCs w:val="20"/>
              </w:rPr>
              <w:t>Freie Verwendung und Kombination von unterschiedlichen Stützelementen, Wand und Deckenelementen</w:t>
            </w:r>
          </w:p>
          <w:p w:rsidR="00F12410" w:rsidRDefault="00F12410" w:rsidP="00F12410">
            <w:pPr>
              <w:ind w:left="709"/>
              <w:rPr>
                <w:sz w:val="20"/>
                <w:szCs w:val="20"/>
              </w:rPr>
            </w:pPr>
            <w:r w:rsidRPr="00F1241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F12410">
              <w:rPr>
                <w:sz w:val="20"/>
                <w:szCs w:val="20"/>
              </w:rPr>
              <w:t>Paneelenkonstruktion</w:t>
            </w:r>
            <w:proofErr w:type="spellEnd"/>
            <w:r w:rsidRPr="00F12410">
              <w:rPr>
                <w:sz w:val="20"/>
                <w:szCs w:val="20"/>
              </w:rPr>
              <w:t>/Verblendungen durch Verwendung und Addition von Materialelementen</w:t>
            </w:r>
          </w:p>
          <w:p w:rsidR="00F12410" w:rsidRPr="00F12410" w:rsidRDefault="00F12410" w:rsidP="00F12410">
            <w:pPr>
              <w:ind w:left="709"/>
              <w:rPr>
                <w:sz w:val="20"/>
                <w:szCs w:val="20"/>
              </w:rPr>
            </w:pPr>
            <w:r w:rsidRPr="00F1241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</w:t>
            </w:r>
            <w:r w:rsidRPr="00F12410">
              <w:rPr>
                <w:sz w:val="20"/>
                <w:szCs w:val="20"/>
              </w:rPr>
              <w:t>Funktionsgebunden und in freier ästhetischer und funktions-ungebundenen Zuordnung</w:t>
            </w:r>
          </w:p>
          <w:p w:rsidR="004E798F" w:rsidRDefault="00F12410" w:rsidP="00F12410">
            <w:pPr>
              <w:ind w:left="709"/>
              <w:rPr>
                <w:sz w:val="20"/>
                <w:szCs w:val="20"/>
              </w:rPr>
            </w:pPr>
            <w:r w:rsidRPr="00F1241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</w:t>
            </w:r>
            <w:r w:rsidRPr="00F12410">
              <w:rPr>
                <w:sz w:val="20"/>
                <w:szCs w:val="20"/>
              </w:rPr>
              <w:t>Kontrastreiche Form- und Materialkombinationen</w:t>
            </w:r>
          </w:p>
          <w:p w:rsidR="00935A22" w:rsidRPr="005064B0" w:rsidRDefault="004E798F" w:rsidP="00F12410">
            <w:pPr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Einbindung konstruktiver und klarer Formen </w:t>
            </w:r>
            <w:r w:rsidR="00935A22" w:rsidRPr="005064B0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F827AD" w:rsidRPr="005064B0" w:rsidTr="007B7E37">
        <w:trPr>
          <w:trHeight w:val="1120"/>
        </w:trPr>
        <w:tc>
          <w:tcPr>
            <w:tcW w:w="10490" w:type="dxa"/>
            <w:shd w:val="clear" w:color="auto" w:fill="auto"/>
          </w:tcPr>
          <w:p w:rsidR="00935A22" w:rsidRPr="005064B0" w:rsidRDefault="00F827AD" w:rsidP="005064B0">
            <w:pPr>
              <w:spacing w:before="60" w:after="12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Hinweise</w:t>
            </w:r>
            <w:r w:rsidR="00A6689E" w:rsidRPr="005064B0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 w:rsidRPr="005064B0">
              <w:rPr>
                <w:sz w:val="20"/>
                <w:szCs w:val="20"/>
              </w:rPr>
              <w:t>:</w:t>
            </w:r>
          </w:p>
          <w:p w:rsidR="00A6689E" w:rsidRPr="005064B0" w:rsidRDefault="00935A22" w:rsidP="00F12410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F12410">
              <w:rPr>
                <w:sz w:val="20"/>
                <w:szCs w:val="20"/>
              </w:rPr>
              <w:t xml:space="preserve">z. B.: </w:t>
            </w:r>
            <w:r w:rsidR="00F12410" w:rsidRPr="00F12410">
              <w:rPr>
                <w:noProof/>
                <w:sz w:val="20"/>
                <w:szCs w:val="20"/>
              </w:rPr>
              <w:t>Car-Port-Überdachung</w:t>
            </w:r>
            <w:r w:rsidR="00F12410">
              <w:rPr>
                <w:noProof/>
                <w:sz w:val="20"/>
                <w:szCs w:val="20"/>
              </w:rPr>
              <w:t xml:space="preserve">, </w:t>
            </w:r>
            <w:r w:rsidR="00F12410" w:rsidRPr="00F12410">
              <w:rPr>
                <w:noProof/>
                <w:sz w:val="20"/>
                <w:szCs w:val="20"/>
              </w:rPr>
              <w:t>Wartehalle-Überdachung</w:t>
            </w:r>
            <w:r w:rsidR="00F12410">
              <w:rPr>
                <w:noProof/>
                <w:sz w:val="20"/>
                <w:szCs w:val="20"/>
              </w:rPr>
              <w:t xml:space="preserve">, </w:t>
            </w:r>
            <w:r w:rsidR="00F12410" w:rsidRPr="00F12410">
              <w:rPr>
                <w:noProof/>
                <w:sz w:val="20"/>
                <w:szCs w:val="20"/>
              </w:rPr>
              <w:t>Bushaltestelle/Straßenbahnhaltestelle</w:t>
            </w:r>
            <w:r w:rsidR="00F12410">
              <w:rPr>
                <w:noProof/>
                <w:sz w:val="20"/>
                <w:szCs w:val="20"/>
              </w:rPr>
              <w:t xml:space="preserve">, </w:t>
            </w:r>
            <w:r w:rsidR="00F12410" w:rsidRPr="00F12410">
              <w:rPr>
                <w:noProof/>
                <w:sz w:val="20"/>
                <w:szCs w:val="20"/>
              </w:rPr>
              <w:t>Repräsentativer Eingangsbereich Haustürvorbau</w:t>
            </w:r>
            <w:r w:rsidR="00F12410">
              <w:rPr>
                <w:noProof/>
                <w:sz w:val="20"/>
                <w:szCs w:val="20"/>
              </w:rPr>
              <w:t xml:space="preserve">, </w:t>
            </w:r>
            <w:r w:rsidR="00F12410" w:rsidRPr="00F12410">
              <w:rPr>
                <w:noProof/>
                <w:sz w:val="20"/>
                <w:szCs w:val="20"/>
              </w:rPr>
              <w:t>Wintergarten /Terrasse</w:t>
            </w:r>
            <w:r w:rsidR="00F12410">
              <w:rPr>
                <w:noProof/>
                <w:sz w:val="20"/>
                <w:szCs w:val="20"/>
              </w:rPr>
              <w:t xml:space="preserve">; </w:t>
            </w:r>
            <w:r w:rsidR="00F12410" w:rsidRPr="00F12410">
              <w:rPr>
                <w:noProof/>
                <w:sz w:val="20"/>
                <w:szCs w:val="20"/>
              </w:rPr>
              <w:t>Messestand-Überdachung im Innen-sowie Außenbereich</w:t>
            </w:r>
            <w:r w:rsidR="00F12410">
              <w:rPr>
                <w:noProof/>
                <w:sz w:val="20"/>
                <w:szCs w:val="20"/>
              </w:rPr>
              <w:t xml:space="preserve">, </w:t>
            </w:r>
            <w:r w:rsidR="00F12410" w:rsidRPr="00F12410">
              <w:rPr>
                <w:noProof/>
                <w:sz w:val="20"/>
                <w:szCs w:val="20"/>
              </w:rPr>
              <w:t>Tribünenüberdachung</w:t>
            </w:r>
            <w:r w:rsidR="00F12410">
              <w:rPr>
                <w:noProof/>
                <w:sz w:val="20"/>
                <w:szCs w:val="20"/>
              </w:rPr>
              <w:t xml:space="preserve"> etc.</w:t>
            </w:r>
            <w:r w:rsidRPr="005064B0">
              <w:rPr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07117B" w:rsidRDefault="0007117B" w:rsidP="00696AFB">
      <w:pPr>
        <w:pStyle w:val="Default"/>
        <w:autoSpaceDE/>
        <w:autoSpaceDN/>
        <w:adjustRightInd/>
        <w:spacing w:before="60"/>
        <w:rPr>
          <w:rFonts w:cs="Times New Roman"/>
          <w:color w:val="auto"/>
          <w:sz w:val="20"/>
          <w:szCs w:val="20"/>
          <w:u w:val="single"/>
        </w:rPr>
        <w:sectPr w:rsidR="0007117B" w:rsidSect="002F2DEA">
          <w:pgSz w:w="11900" w:h="16840"/>
          <w:pgMar w:top="567" w:right="1417" w:bottom="426" w:left="1417" w:header="708" w:footer="708" w:gutter="0"/>
          <w:cols w:space="708"/>
          <w:docGrid w:linePitch="360"/>
        </w:sect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B7E37" w:rsidRPr="005064B0" w:rsidTr="0007117B">
        <w:trPr>
          <w:trHeight w:val="980"/>
        </w:trPr>
        <w:tc>
          <w:tcPr>
            <w:tcW w:w="10490" w:type="dxa"/>
            <w:shd w:val="clear" w:color="auto" w:fill="auto"/>
          </w:tcPr>
          <w:p w:rsidR="007B7E37" w:rsidRDefault="007B7E37" w:rsidP="00696AFB">
            <w:pPr>
              <w:pStyle w:val="Default"/>
              <w:autoSpaceDE/>
              <w:autoSpaceDN/>
              <w:adjustRightInd/>
              <w:spacing w:before="60"/>
              <w:rPr>
                <w:rFonts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cs="Times New Roman"/>
                <w:color w:val="auto"/>
                <w:sz w:val="20"/>
                <w:szCs w:val="20"/>
                <w:u w:val="single"/>
              </w:rPr>
              <w:t>Prozessbezogene Kompetenzen</w:t>
            </w:r>
            <w:r w:rsidR="00A61244">
              <w:rPr>
                <w:rFonts w:cs="Times New Roman"/>
                <w:color w:val="auto"/>
                <w:sz w:val="20"/>
                <w:szCs w:val="20"/>
                <w:u w:val="single"/>
              </w:rPr>
              <w:t xml:space="preserve"> (Schwerpunkte):</w:t>
            </w:r>
          </w:p>
          <w:p w:rsidR="0007117B" w:rsidRDefault="0007117B" w:rsidP="0007117B">
            <w:pPr>
              <w:pStyle w:val="Default"/>
              <w:autoSpaceDE/>
              <w:autoSpaceDN/>
              <w:adjustRightInd/>
              <w:spacing w:before="60"/>
              <w:ind w:left="708"/>
              <w:rPr>
                <w:rFonts w:cs="Times New Roman"/>
                <w:color w:val="auto"/>
                <w:sz w:val="20"/>
                <w:szCs w:val="20"/>
              </w:rPr>
            </w:pPr>
            <w:r w:rsidRPr="0007117B">
              <w:rPr>
                <w:sz w:val="20"/>
                <w:szCs w:val="20"/>
              </w:rPr>
              <w:t>Rezeption</w:t>
            </w:r>
            <w:r>
              <w:rPr>
                <w:sz w:val="20"/>
                <w:szCs w:val="20"/>
              </w:rPr>
              <w:t xml:space="preserve">: 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A61244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7"/>
          </w:p>
          <w:p w:rsidR="0007117B" w:rsidRDefault="0007117B" w:rsidP="0007117B">
            <w:pPr>
              <w:pStyle w:val="Default"/>
              <w:spacing w:before="60"/>
              <w:ind w:left="709"/>
              <w:rPr>
                <w:rFonts w:cs="Times New Roman"/>
                <w:color w:val="auto"/>
                <w:sz w:val="20"/>
                <w:szCs w:val="20"/>
              </w:rPr>
            </w:pPr>
            <w:r w:rsidRPr="0007117B">
              <w:rPr>
                <w:rFonts w:cs="Times New Roman"/>
                <w:color w:val="auto"/>
                <w:sz w:val="20"/>
                <w:szCs w:val="20"/>
              </w:rPr>
              <w:t>Reflexion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: 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="00C75F9D">
              <w:rPr>
                <w:rFonts w:cs="Times New Roman"/>
                <w:noProof/>
                <w:color w:val="auto"/>
                <w:sz w:val="20"/>
                <w:szCs w:val="20"/>
              </w:rPr>
              <w:t>2.2</w:t>
            </w:r>
            <w:r w:rsidR="00B07A0F">
              <w:rPr>
                <w:rFonts w:cs="Times New Roman"/>
                <w:noProof/>
                <w:color w:val="auto"/>
                <w:sz w:val="20"/>
                <w:szCs w:val="20"/>
              </w:rPr>
              <w:t>.  3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  <w:p w:rsidR="0007117B" w:rsidRDefault="0007117B" w:rsidP="0007117B">
            <w:pPr>
              <w:pStyle w:val="Default"/>
              <w:spacing w:before="60"/>
              <w:ind w:left="709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br/>
              <w:t xml:space="preserve">Produktion: 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="00B07A0F">
              <w:rPr>
                <w:rFonts w:cs="Times New Roman"/>
                <w:noProof/>
                <w:color w:val="auto"/>
                <w:sz w:val="20"/>
                <w:szCs w:val="20"/>
              </w:rPr>
              <w:t>2.3. 1-8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  <w:p w:rsidR="0007117B" w:rsidRPr="00A61244" w:rsidRDefault="0007117B" w:rsidP="0007117B">
            <w:pPr>
              <w:pStyle w:val="Default"/>
              <w:spacing w:before="60"/>
              <w:ind w:left="709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Präsentation: 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="00B07A0F">
              <w:rPr>
                <w:rFonts w:cs="Times New Roman"/>
                <w:noProof/>
                <w:color w:val="auto"/>
                <w:sz w:val="20"/>
                <w:szCs w:val="20"/>
              </w:rPr>
              <w:t>2.4.  4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07117B" w:rsidRDefault="0007117B" w:rsidP="00696AFB">
      <w:pPr>
        <w:pStyle w:val="Default"/>
        <w:autoSpaceDE/>
        <w:autoSpaceDN/>
        <w:adjustRightInd/>
        <w:spacing w:before="60"/>
        <w:rPr>
          <w:rFonts w:cs="Times New Roman"/>
          <w:color w:val="auto"/>
          <w:sz w:val="20"/>
          <w:szCs w:val="20"/>
          <w:u w:val="single"/>
        </w:rPr>
        <w:sectPr w:rsidR="0007117B" w:rsidSect="0007117B">
          <w:type w:val="continuous"/>
          <w:pgSz w:w="11900" w:h="16840"/>
          <w:pgMar w:top="567" w:right="1417" w:bottom="426" w:left="1417" w:header="708" w:footer="708" w:gutter="0"/>
          <w:cols w:num="2" w:space="708"/>
          <w:docGrid w:linePitch="360"/>
        </w:sect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5216"/>
        <w:gridCol w:w="5234"/>
        <w:gridCol w:w="11"/>
      </w:tblGrid>
      <w:tr w:rsidR="002F2DEA" w:rsidRPr="005064B0" w:rsidTr="00696AFB">
        <w:trPr>
          <w:trHeight w:val="274"/>
        </w:trPr>
        <w:tc>
          <w:tcPr>
            <w:tcW w:w="10490" w:type="dxa"/>
            <w:gridSpan w:val="4"/>
            <w:tcBorders>
              <w:bottom w:val="nil"/>
            </w:tcBorders>
            <w:shd w:val="clear" w:color="auto" w:fill="auto"/>
          </w:tcPr>
          <w:p w:rsidR="002F2DEA" w:rsidRPr="002F2DEA" w:rsidRDefault="002F2DEA" w:rsidP="00696AFB">
            <w:pPr>
              <w:pStyle w:val="Default"/>
              <w:autoSpaceDE/>
              <w:autoSpaceDN/>
              <w:adjustRightInd/>
              <w:spacing w:before="60"/>
            </w:pPr>
            <w:r w:rsidRPr="00696AFB">
              <w:rPr>
                <w:rFonts w:cs="Times New Roman"/>
                <w:color w:val="auto"/>
                <w:sz w:val="20"/>
                <w:szCs w:val="20"/>
                <w:u w:val="single"/>
              </w:rPr>
              <w:t xml:space="preserve">Inhaltsbezogene Kompetenzen (Teilkompetenznummer) </w:t>
            </w:r>
            <w:r w:rsidRPr="005064B0">
              <w:rPr>
                <w:sz w:val="20"/>
                <w:szCs w:val="20"/>
              </w:rPr>
              <w:tab/>
            </w:r>
          </w:p>
        </w:tc>
      </w:tr>
      <w:tr w:rsidR="002F2DEA" w:rsidRPr="005064B0" w:rsidTr="00696AFB">
        <w:trPr>
          <w:trHeight w:val="1394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07117B" w:rsidRDefault="0007117B" w:rsidP="007B7E37">
            <w:pPr>
              <w:pStyle w:val="Default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</w:t>
            </w:r>
          </w:p>
          <w:p w:rsidR="004E798F" w:rsidRDefault="002F2DEA" w:rsidP="00D959EB">
            <w:pPr>
              <w:pStyle w:val="Default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E798F">
              <w:rPr>
                <w:sz w:val="20"/>
                <w:szCs w:val="20"/>
              </w:rPr>
              <w:t>3.4.1  (2)</w:t>
            </w:r>
          </w:p>
          <w:p w:rsidR="004E798F" w:rsidRDefault="004E798F" w:rsidP="00D959EB">
            <w:pPr>
              <w:pStyle w:val="Default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3.4.1  (3)</w:t>
            </w:r>
          </w:p>
          <w:p w:rsidR="002F2DEA" w:rsidRPr="005064B0" w:rsidRDefault="004E798F" w:rsidP="004E798F">
            <w:pPr>
              <w:pStyle w:val="Default"/>
              <w:ind w:left="709"/>
              <w:rPr>
                <w:sz w:val="23"/>
                <w:szCs w:val="23"/>
              </w:rPr>
            </w:pPr>
            <w:r w:rsidRPr="004E798F">
              <w:rPr>
                <w:sz w:val="20"/>
                <w:szCs w:val="20"/>
              </w:rPr>
              <w:t>3.4.1  (</w:t>
            </w:r>
            <w:r>
              <w:rPr>
                <w:sz w:val="20"/>
                <w:szCs w:val="20"/>
              </w:rPr>
              <w:t>8</w:t>
            </w:r>
            <w:r w:rsidRPr="004E798F">
              <w:rPr>
                <w:sz w:val="20"/>
                <w:szCs w:val="20"/>
              </w:rPr>
              <w:t>)</w:t>
            </w:r>
            <w:r w:rsidR="002F2DEA">
              <w:rPr>
                <w:sz w:val="20"/>
                <w:szCs w:val="20"/>
              </w:rPr>
              <w:fldChar w:fldCharType="end"/>
            </w:r>
          </w:p>
        </w:tc>
        <w:bookmarkEnd w:id="18"/>
        <w:tc>
          <w:tcPr>
            <w:tcW w:w="524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7117B" w:rsidRDefault="0007117B" w:rsidP="0007117B">
            <w:pPr>
              <w:pStyle w:val="Default"/>
              <w:autoSpaceDE/>
              <w:autoSpaceDN/>
              <w:adjustRightInd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Fläche, Raum, Zeit</w:t>
            </w:r>
          </w:p>
          <w:p w:rsidR="004E798F" w:rsidRDefault="00696AFB" w:rsidP="00D959EB">
            <w:pPr>
              <w:pStyle w:val="Default"/>
              <w:autoSpaceDE/>
              <w:autoSpaceDN/>
              <w:adjustRightInd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E798F">
              <w:rPr>
                <w:sz w:val="20"/>
                <w:szCs w:val="20"/>
              </w:rPr>
              <w:t xml:space="preserve">Grafik: </w:t>
            </w:r>
            <w:r w:rsidR="00C75F9D">
              <w:rPr>
                <w:sz w:val="20"/>
                <w:szCs w:val="20"/>
              </w:rPr>
              <w:t>3.4.2 (1)</w:t>
            </w:r>
          </w:p>
          <w:p w:rsidR="004E798F" w:rsidRDefault="004E798F" w:rsidP="00D959EB">
            <w:pPr>
              <w:pStyle w:val="Default"/>
              <w:autoSpaceDE/>
              <w:autoSpaceDN/>
              <w:adjustRightInd/>
              <w:ind w:left="709"/>
              <w:rPr>
                <w:sz w:val="20"/>
                <w:szCs w:val="20"/>
              </w:rPr>
            </w:pPr>
            <w:r w:rsidRPr="004E798F">
              <w:rPr>
                <w:sz w:val="20"/>
                <w:szCs w:val="20"/>
              </w:rPr>
              <w:t>Architektur</w:t>
            </w:r>
            <w:r>
              <w:rPr>
                <w:sz w:val="20"/>
                <w:szCs w:val="20"/>
              </w:rPr>
              <w:t>: 3.4.3.2 (1)</w:t>
            </w:r>
            <w:r w:rsidR="00C75F9D">
              <w:rPr>
                <w:sz w:val="20"/>
                <w:szCs w:val="20"/>
              </w:rPr>
              <w:t xml:space="preserve"> -  (5)</w:t>
            </w:r>
          </w:p>
          <w:p w:rsidR="002F2DEA" w:rsidRPr="005064B0" w:rsidRDefault="00696AFB" w:rsidP="00D959EB">
            <w:pPr>
              <w:pStyle w:val="Default"/>
              <w:autoSpaceDE/>
              <w:autoSpaceDN/>
              <w:adjustRightInd/>
              <w:ind w:left="709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fldChar w:fldCharType="end"/>
            </w:r>
          </w:p>
        </w:tc>
      </w:tr>
      <w:tr w:rsidR="001B3492" w:rsidRPr="00F12410" w:rsidTr="007B7E37">
        <w:trPr>
          <w:gridBefore w:val="1"/>
          <w:gridAfter w:val="1"/>
          <w:wBefore w:w="29" w:type="dxa"/>
          <w:wAfter w:w="11" w:type="dxa"/>
          <w:trHeight w:val="273"/>
        </w:trPr>
        <w:tc>
          <w:tcPr>
            <w:tcW w:w="10450" w:type="dxa"/>
            <w:gridSpan w:val="2"/>
            <w:shd w:val="clear" w:color="auto" w:fill="auto"/>
            <w:vAlign w:val="center"/>
          </w:tcPr>
          <w:p w:rsidR="001B3492" w:rsidRPr="007B7E37" w:rsidRDefault="001B3492" w:rsidP="007B7E37">
            <w:pPr>
              <w:pStyle w:val="Default"/>
              <w:ind w:right="85"/>
              <w:rPr>
                <w:sz w:val="20"/>
                <w:szCs w:val="20"/>
                <w:lang w:val="pl-PL"/>
              </w:rPr>
            </w:pP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4"/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B07A0F">
              <w:rPr>
                <w:sz w:val="20"/>
                <w:szCs w:val="20"/>
              </w:rPr>
            </w:r>
            <w:r w:rsidR="00B07A0F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bookmarkEnd w:id="19"/>
            <w:r w:rsidRPr="007B7E37">
              <w:rPr>
                <w:sz w:val="20"/>
                <w:szCs w:val="20"/>
                <w:lang w:val="pl-PL"/>
              </w:rPr>
              <w:t xml:space="preserve"> BNE  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B07A0F" w:rsidRPr="007B7E37">
              <w:rPr>
                <w:sz w:val="20"/>
                <w:szCs w:val="20"/>
              </w:rPr>
            </w:r>
            <w:r w:rsidR="00B07A0F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Pr="007B7E37">
              <w:rPr>
                <w:sz w:val="20"/>
                <w:szCs w:val="20"/>
                <w:lang w:val="pl-PL"/>
              </w:rPr>
              <w:t xml:space="preserve"> BO 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B07A0F">
              <w:rPr>
                <w:sz w:val="20"/>
                <w:szCs w:val="20"/>
              </w:rPr>
            </w:r>
            <w:r w:rsidR="00B07A0F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Pr="007B7E37">
              <w:rPr>
                <w:sz w:val="20"/>
                <w:szCs w:val="20"/>
                <w:lang w:val="pl-PL"/>
              </w:rPr>
              <w:t xml:space="preserve"> BTV 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B07A0F">
              <w:rPr>
                <w:sz w:val="20"/>
                <w:szCs w:val="20"/>
              </w:rPr>
            </w:r>
            <w:r w:rsidR="00B07A0F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Pr="007B7E37">
              <w:rPr>
                <w:sz w:val="20"/>
                <w:szCs w:val="20"/>
                <w:lang w:val="pl-PL"/>
              </w:rPr>
              <w:t xml:space="preserve"> MB 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B07A0F" w:rsidRPr="007B7E37">
              <w:rPr>
                <w:sz w:val="20"/>
                <w:szCs w:val="20"/>
              </w:rPr>
            </w:r>
            <w:r w:rsidR="00B07A0F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Pr="007B7E37">
              <w:rPr>
                <w:sz w:val="20"/>
                <w:szCs w:val="20"/>
                <w:lang w:val="pl-PL"/>
              </w:rPr>
              <w:t xml:space="preserve"> VB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B07A0F">
              <w:rPr>
                <w:sz w:val="20"/>
                <w:szCs w:val="20"/>
              </w:rPr>
            </w:r>
            <w:r w:rsidR="00B07A0F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Pr="007B7E37">
              <w:rPr>
                <w:sz w:val="20"/>
                <w:szCs w:val="20"/>
                <w:lang w:val="pl-PL"/>
              </w:rPr>
              <w:t xml:space="preserve"> PG</w:t>
            </w:r>
          </w:p>
        </w:tc>
      </w:tr>
    </w:tbl>
    <w:p w:rsidR="00F827AD" w:rsidRPr="001419BA" w:rsidRDefault="00F827AD" w:rsidP="001B3492">
      <w:pPr>
        <w:rPr>
          <w:lang w:val="pl-PL"/>
        </w:rPr>
      </w:pPr>
    </w:p>
    <w:sectPr w:rsidR="00F827AD" w:rsidRPr="001419BA" w:rsidSect="0007117B">
      <w:type w:val="continuous"/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Dnw/EU9xAjNdrgTtUqDJ9vDjxyfsNFhC8Q9SVg0BZNNZ7r3bnkeptzF4uMf4/xd+c1WKl4OXSOU7QSJvBOj6PQ==" w:salt="tWoIXvBhp2SjKf4CsEIPd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10"/>
    <w:rsid w:val="000512E4"/>
    <w:rsid w:val="0007117B"/>
    <w:rsid w:val="001419BA"/>
    <w:rsid w:val="001B3492"/>
    <w:rsid w:val="002F2DEA"/>
    <w:rsid w:val="003624C2"/>
    <w:rsid w:val="00452A8A"/>
    <w:rsid w:val="004E798F"/>
    <w:rsid w:val="005064B0"/>
    <w:rsid w:val="00597B19"/>
    <w:rsid w:val="00696AFB"/>
    <w:rsid w:val="00702F94"/>
    <w:rsid w:val="00763440"/>
    <w:rsid w:val="007B7E37"/>
    <w:rsid w:val="008349A5"/>
    <w:rsid w:val="008357DC"/>
    <w:rsid w:val="008D0490"/>
    <w:rsid w:val="00935A22"/>
    <w:rsid w:val="009F69BB"/>
    <w:rsid w:val="00A20D96"/>
    <w:rsid w:val="00A61244"/>
    <w:rsid w:val="00A6689E"/>
    <w:rsid w:val="00B07A0F"/>
    <w:rsid w:val="00B32217"/>
    <w:rsid w:val="00B33F73"/>
    <w:rsid w:val="00C75F9D"/>
    <w:rsid w:val="00D735E2"/>
    <w:rsid w:val="00D959EB"/>
    <w:rsid w:val="00EC681A"/>
    <w:rsid w:val="00F12410"/>
    <w:rsid w:val="00F827AD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24949"/>
  <w14:defaultImageDpi w14:val="300"/>
  <w15:docId w15:val="{53047F78-DB5B-45C6-8FBD-1D99218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349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F2D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PG%2011-12\MultiFobi\Vorl_Formular%20B-Plan%202016_v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9B4D7-6807-4AC8-9613-299EA7A9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Vorl_Formular B-Plan 2016_v2</Template>
  <TotalTime>0</TotalTime>
  <Pages>1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TB_web</dc:creator>
  <cp:keywords/>
  <dc:description/>
  <cp:lastModifiedBy>TB_web</cp:lastModifiedBy>
  <cp:revision>1</cp:revision>
  <dcterms:created xsi:type="dcterms:W3CDTF">2019-09-08T18:21:00Z</dcterms:created>
  <dcterms:modified xsi:type="dcterms:W3CDTF">2019-09-08T19:13:00Z</dcterms:modified>
</cp:coreProperties>
</file>